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C65CB8" w:rsidRDefault="00BA620A" w:rsidP="00226B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66944" behindDoc="0" locked="0" layoutInCell="1" allowOverlap="1">
            <wp:simplePos x="0" y="0"/>
            <wp:positionH relativeFrom="column">
              <wp:posOffset>2729865</wp:posOffset>
            </wp:positionH>
            <wp:positionV relativeFrom="page">
              <wp:posOffset>286385</wp:posOffset>
            </wp:positionV>
            <wp:extent cx="470535" cy="590550"/>
            <wp:effectExtent l="19050" t="0" r="5715" b="0"/>
            <wp:wrapTopAndBottom/>
            <wp:docPr id="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B3E" w:rsidRPr="00C65CB8">
        <w:rPr>
          <w:b/>
          <w:sz w:val="28"/>
          <w:szCs w:val="28"/>
        </w:rPr>
        <w:t>АДМИНИСТРАЦИЯ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  <w:r w:rsidRPr="00C65CB8">
        <w:rPr>
          <w:b/>
          <w:sz w:val="28"/>
          <w:szCs w:val="28"/>
        </w:rPr>
        <w:t>ПОДГОРЕНСКОГО МУНИЦИПАЛЬНОГО РАЙОНА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  <w:r w:rsidRPr="00C65CB8">
        <w:rPr>
          <w:b/>
          <w:sz w:val="28"/>
          <w:szCs w:val="28"/>
        </w:rPr>
        <w:t>ВОРОНЕЖСКОЙ ОБЛАСТИ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5C2B3E" w:rsidRPr="00226B2B" w:rsidRDefault="005C2B3E" w:rsidP="005C2B3E">
      <w:pPr>
        <w:jc w:val="center"/>
        <w:rPr>
          <w:b/>
          <w:sz w:val="28"/>
          <w:szCs w:val="28"/>
        </w:rPr>
      </w:pPr>
      <w:r w:rsidRPr="00226B2B">
        <w:rPr>
          <w:b/>
          <w:sz w:val="28"/>
          <w:szCs w:val="28"/>
        </w:rPr>
        <w:t>ПОСТАНОВЛЕНИЕ</w:t>
      </w:r>
    </w:p>
    <w:p w:rsidR="005C2B3E" w:rsidRPr="00C65CB8" w:rsidRDefault="005C2B3E" w:rsidP="005C2B3E">
      <w:pPr>
        <w:jc w:val="center"/>
        <w:rPr>
          <w:b/>
          <w:sz w:val="28"/>
          <w:szCs w:val="28"/>
        </w:rPr>
      </w:pPr>
    </w:p>
    <w:p w:rsidR="00BB2FEB" w:rsidRDefault="00A05AE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Cs/>
          <w:sz w:val="28"/>
          <w:szCs w:val="28"/>
          <w:u w:val="single"/>
          <w:lang w:eastAsia="ar-SA"/>
        </w:rPr>
        <w:t xml:space="preserve">от  </w:t>
      </w:r>
      <w:r w:rsidR="008F52A4">
        <w:rPr>
          <w:bCs/>
          <w:sz w:val="28"/>
          <w:szCs w:val="28"/>
          <w:u w:val="single"/>
          <w:lang w:eastAsia="ar-SA"/>
        </w:rPr>
        <w:t xml:space="preserve">12 мая </w:t>
      </w:r>
      <w:bookmarkStart w:id="0" w:name="_GoBack"/>
      <w:bookmarkEnd w:id="0"/>
      <w:r w:rsidR="00553D96">
        <w:rPr>
          <w:bCs/>
          <w:sz w:val="28"/>
          <w:szCs w:val="28"/>
          <w:u w:val="single"/>
          <w:lang w:eastAsia="ar-SA"/>
        </w:rPr>
        <w:t>2022</w:t>
      </w:r>
      <w:r>
        <w:rPr>
          <w:bCs/>
          <w:sz w:val="28"/>
          <w:szCs w:val="28"/>
          <w:u w:val="single"/>
          <w:lang w:eastAsia="ar-SA"/>
        </w:rPr>
        <w:t xml:space="preserve"> года </w:t>
      </w:r>
      <w:r w:rsidRPr="00A05AE1">
        <w:rPr>
          <w:bCs/>
          <w:sz w:val="28"/>
          <w:szCs w:val="28"/>
          <w:u w:val="single"/>
          <w:lang w:eastAsia="ar-SA"/>
        </w:rPr>
        <w:t>№</w:t>
      </w:r>
      <w:r w:rsidR="00BB2FEB">
        <w:rPr>
          <w:bCs/>
          <w:sz w:val="28"/>
          <w:szCs w:val="28"/>
          <w:u w:val="single"/>
          <w:lang w:eastAsia="ar-SA"/>
        </w:rPr>
        <w:t xml:space="preserve"> </w:t>
      </w:r>
      <w:r w:rsidR="008F52A4">
        <w:rPr>
          <w:bCs/>
          <w:sz w:val="28"/>
          <w:szCs w:val="28"/>
          <w:u w:val="single"/>
          <w:lang w:eastAsia="ar-SA"/>
        </w:rPr>
        <w:t>145</w:t>
      </w:r>
      <w:r w:rsidR="00553D96">
        <w:rPr>
          <w:bCs/>
          <w:sz w:val="28"/>
          <w:szCs w:val="28"/>
          <w:u w:val="single"/>
          <w:lang w:eastAsia="ar-SA"/>
        </w:rPr>
        <w:t xml:space="preserve">   </w:t>
      </w:r>
      <w:r w:rsidR="00BB2FEB">
        <w:rPr>
          <w:bCs/>
          <w:sz w:val="28"/>
          <w:szCs w:val="28"/>
          <w:u w:val="single"/>
          <w:lang w:eastAsia="ar-SA"/>
        </w:rPr>
        <w:t xml:space="preserve">     </w:t>
      </w:r>
      <w:r w:rsidR="00BB2FEB" w:rsidRPr="00BB2FEB">
        <w:rPr>
          <w:bCs/>
          <w:sz w:val="28"/>
          <w:szCs w:val="28"/>
          <w:lang w:eastAsia="ar-SA"/>
        </w:rPr>
        <w:tab/>
      </w:r>
    </w:p>
    <w:p w:rsidR="005C2B3E" w:rsidRPr="00A05AE1" w:rsidRDefault="00013EA1" w:rsidP="00A05AE1">
      <w:pPr>
        <w:suppressAutoHyphens/>
        <w:rPr>
          <w:bCs/>
          <w:sz w:val="28"/>
          <w:szCs w:val="28"/>
          <w:u w:val="single"/>
          <w:lang w:eastAsia="ar-SA"/>
        </w:rPr>
      </w:pPr>
      <w:r>
        <w:rPr>
          <w:b/>
          <w:bCs/>
          <w:sz w:val="20"/>
          <w:szCs w:val="20"/>
        </w:rPr>
        <w:t xml:space="preserve">             </w:t>
      </w:r>
      <w:r w:rsidR="003B4478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</w:t>
      </w:r>
      <w:proofErr w:type="spellStart"/>
      <w:r w:rsidR="005C2B3E" w:rsidRPr="00C65CB8">
        <w:rPr>
          <w:b/>
          <w:bCs/>
          <w:sz w:val="20"/>
          <w:szCs w:val="20"/>
        </w:rPr>
        <w:t>п.г.т</w:t>
      </w:r>
      <w:proofErr w:type="spellEnd"/>
      <w:r w:rsidR="005C2B3E" w:rsidRPr="00C65CB8">
        <w:rPr>
          <w:b/>
          <w:bCs/>
          <w:sz w:val="20"/>
          <w:szCs w:val="20"/>
        </w:rPr>
        <w:t>. Подгоренский</w:t>
      </w:r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28"/>
        </w:rPr>
      </w:pPr>
    </w:p>
    <w:p w:rsidR="003F6F3D" w:rsidRDefault="00013EA1" w:rsidP="001C003C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  <w:r w:rsidR="003F6F3D">
        <w:rPr>
          <w:rFonts w:ascii="Times New Roman" w:hAnsi="Times New Roman"/>
          <w:sz w:val="28"/>
        </w:rPr>
        <w:t>Правила</w:t>
      </w:r>
    </w:p>
    <w:p w:rsidR="004F1E97" w:rsidRDefault="004F1E97" w:rsidP="004F1E97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использования водных объектов</w:t>
      </w:r>
    </w:p>
    <w:p w:rsidR="004F1E97" w:rsidRDefault="004F1E97" w:rsidP="004F1E97">
      <w:pPr>
        <w:pStyle w:val="ConsPlusTitle"/>
        <w:widowControl/>
        <w:tabs>
          <w:tab w:val="left" w:pos="5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общего пользования</w:t>
      </w:r>
      <w:r w:rsidRPr="00844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</w:p>
    <w:p w:rsidR="004F1E97" w:rsidRDefault="004F1E97" w:rsidP="004F1E97">
      <w:pPr>
        <w:pStyle w:val="ConsPlusTitle"/>
        <w:widowControl/>
        <w:tabs>
          <w:tab w:val="left" w:pos="5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Подгоренского</w:t>
      </w:r>
    </w:p>
    <w:p w:rsidR="004F1E97" w:rsidRDefault="004F1E97" w:rsidP="004F1E97">
      <w:pPr>
        <w:pStyle w:val="ConsPlusTitle"/>
        <w:widowControl/>
        <w:tabs>
          <w:tab w:val="left" w:pos="5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личных</w:t>
      </w:r>
      <w:proofErr w:type="gramEnd"/>
    </w:p>
    <w:p w:rsidR="004F1E97" w:rsidRDefault="004F1E97" w:rsidP="001C003C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бытовых нужд, </w:t>
      </w:r>
      <w:proofErr w:type="gramStart"/>
      <w:r>
        <w:rPr>
          <w:rFonts w:ascii="Times New Roman" w:hAnsi="Times New Roman"/>
          <w:sz w:val="28"/>
        </w:rPr>
        <w:t>утвержденные</w:t>
      </w:r>
      <w:proofErr w:type="gramEnd"/>
    </w:p>
    <w:p w:rsidR="004F1E97" w:rsidRDefault="00553D96" w:rsidP="001C003C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  <w:r w:rsidR="003F6F3D">
        <w:rPr>
          <w:rFonts w:ascii="Times New Roman" w:hAnsi="Times New Roman"/>
          <w:sz w:val="28"/>
        </w:rPr>
        <w:t>м</w:t>
      </w:r>
      <w:r w:rsidR="004F1E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:rsidR="004F1E97" w:rsidRDefault="00553D96" w:rsidP="001C003C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Подгоренского муниципального </w:t>
      </w:r>
    </w:p>
    <w:p w:rsidR="004F1E97" w:rsidRDefault="00553D96" w:rsidP="001C003C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Воронежской</w:t>
      </w:r>
      <w:r w:rsidR="004F1E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</w:p>
    <w:p w:rsidR="00553D96" w:rsidRDefault="00553D96" w:rsidP="001C003C">
      <w:pPr>
        <w:pStyle w:val="ConsPlusTitle"/>
        <w:widowControl/>
        <w:tabs>
          <w:tab w:val="left" w:pos="55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23 января 2018 года № 30 </w:t>
      </w:r>
    </w:p>
    <w:p w:rsidR="00400114" w:rsidRPr="008445E8" w:rsidRDefault="00400114" w:rsidP="008445E8">
      <w:pPr>
        <w:pStyle w:val="ConsPlusTitle"/>
        <w:widowControl/>
        <w:tabs>
          <w:tab w:val="left" w:pos="55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2B3E" w:rsidRPr="00C65CB8" w:rsidRDefault="005C2B3E" w:rsidP="005C2B3E">
      <w:pPr>
        <w:pStyle w:val="2"/>
        <w:tabs>
          <w:tab w:val="left" w:pos="5103"/>
        </w:tabs>
        <w:jc w:val="left"/>
        <w:rPr>
          <w:rFonts w:ascii="Times New Roman" w:hAnsi="Times New Roman"/>
          <w:sz w:val="28"/>
        </w:rPr>
      </w:pPr>
    </w:p>
    <w:p w:rsidR="005C2B3E" w:rsidRPr="00C65CB8" w:rsidRDefault="005C2B3E" w:rsidP="005C2B3E">
      <w:pPr>
        <w:pStyle w:val="2"/>
        <w:rPr>
          <w:rFonts w:ascii="Times New Roman" w:hAnsi="Times New Roman"/>
          <w:b w:val="0"/>
          <w:sz w:val="8"/>
          <w:szCs w:val="8"/>
        </w:rPr>
      </w:pPr>
    </w:p>
    <w:p w:rsidR="005C2B3E" w:rsidRPr="00C65CB8" w:rsidRDefault="00786744" w:rsidP="003F0F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A59D7">
        <w:rPr>
          <w:sz w:val="28"/>
          <w:szCs w:val="28"/>
        </w:rPr>
        <w:t xml:space="preserve"> Водным кодексом Российской Федерации, Федеральным законом от 21.12.1994 № 68-ФЗ «О защите населения и территории от чрезвычайных ситуаций природного и техногенного характера</w:t>
      </w:r>
      <w:r w:rsidR="00A11163">
        <w:rPr>
          <w:sz w:val="28"/>
          <w:szCs w:val="28"/>
        </w:rPr>
        <w:t>»,</w:t>
      </w:r>
      <w:r w:rsidR="003A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5CB8">
        <w:rPr>
          <w:sz w:val="28"/>
          <w:szCs w:val="28"/>
        </w:rPr>
        <w:t>Федеральным</w:t>
      </w:r>
      <w:r w:rsidR="003A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законом </w:t>
      </w:r>
      <w:r w:rsidR="003A4AF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A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06.10.2003</w:t>
      </w:r>
      <w:r w:rsidR="003A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</w:t>
      </w:r>
      <w:r w:rsidRPr="00C65CB8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3A4AF1">
        <w:rPr>
          <w:sz w:val="28"/>
          <w:szCs w:val="28"/>
        </w:rPr>
        <w:t>«</w:t>
      </w:r>
      <w:r w:rsidR="003A4AF1">
        <w:rPr>
          <w:sz w:val="28"/>
          <w:szCs w:val="28"/>
        </w:rPr>
        <w:t>Об  общих  принципах организации местного самоуправления в Российской Федерации</w:t>
      </w:r>
      <w:r w:rsidRPr="003A4AF1">
        <w:rPr>
          <w:sz w:val="28"/>
          <w:szCs w:val="28"/>
        </w:rPr>
        <w:t>»</w:t>
      </w:r>
      <w:r w:rsidR="003A4AF1">
        <w:rPr>
          <w:sz w:val="28"/>
          <w:szCs w:val="28"/>
        </w:rPr>
        <w:t xml:space="preserve">, </w:t>
      </w:r>
      <w:r w:rsidR="003F04A4">
        <w:rPr>
          <w:sz w:val="28"/>
          <w:szCs w:val="28"/>
        </w:rPr>
        <w:t xml:space="preserve">рассмотрев протест </w:t>
      </w:r>
      <w:proofErr w:type="spellStart"/>
      <w:r w:rsidR="003F04A4">
        <w:rPr>
          <w:sz w:val="28"/>
          <w:szCs w:val="28"/>
        </w:rPr>
        <w:t>Лискинского</w:t>
      </w:r>
      <w:proofErr w:type="spellEnd"/>
      <w:r w:rsidR="003F04A4">
        <w:rPr>
          <w:sz w:val="28"/>
          <w:szCs w:val="28"/>
        </w:rPr>
        <w:t xml:space="preserve"> транспортного прокурора Московской межрегиональной транспортной прокуратуры от 27.04.2022 № 07-14-2022</w:t>
      </w:r>
      <w:r w:rsidR="00013EA1">
        <w:rPr>
          <w:sz w:val="28"/>
          <w:szCs w:val="28"/>
        </w:rPr>
        <w:t xml:space="preserve">, </w:t>
      </w:r>
      <w:r w:rsidR="005C2B3E" w:rsidRPr="00C65CB8">
        <w:rPr>
          <w:sz w:val="28"/>
          <w:szCs w:val="28"/>
        </w:rPr>
        <w:t xml:space="preserve">администрация Подгоренского муниципального района </w:t>
      </w:r>
      <w:r w:rsidR="00013EA1">
        <w:rPr>
          <w:sz w:val="28"/>
          <w:szCs w:val="28"/>
        </w:rPr>
        <w:t xml:space="preserve">Воронежской области </w:t>
      </w:r>
      <w:r w:rsidR="003B4478">
        <w:rPr>
          <w:sz w:val="28"/>
          <w:szCs w:val="28"/>
        </w:rPr>
        <w:t xml:space="preserve"> </w:t>
      </w:r>
      <w:r w:rsidR="005C2B3E" w:rsidRPr="00C65CB8">
        <w:rPr>
          <w:b/>
          <w:bCs/>
          <w:spacing w:val="70"/>
          <w:sz w:val="28"/>
          <w:szCs w:val="28"/>
        </w:rPr>
        <w:t>постановляет:</w:t>
      </w:r>
    </w:p>
    <w:p w:rsidR="003A4AF1" w:rsidRPr="00BB7221" w:rsidRDefault="00013EA1" w:rsidP="00675F4B">
      <w:pPr>
        <w:pStyle w:val="ConsPlusTitle"/>
        <w:widowControl/>
        <w:tabs>
          <w:tab w:val="left" w:pos="5555"/>
        </w:tabs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 xml:space="preserve">        </w:t>
      </w:r>
      <w:r w:rsidR="00366B48">
        <w:rPr>
          <w:b w:val="0"/>
          <w:sz w:val="28"/>
        </w:rPr>
        <w:t xml:space="preserve"> </w:t>
      </w:r>
      <w:r w:rsidR="005C2B3E" w:rsidRPr="00013EA1">
        <w:rPr>
          <w:rFonts w:ascii="Times New Roman" w:hAnsi="Times New Roman"/>
          <w:b w:val="0"/>
          <w:sz w:val="28"/>
        </w:rPr>
        <w:t>1.</w:t>
      </w:r>
      <w:r w:rsidR="000D6249">
        <w:rPr>
          <w:rFonts w:ascii="Times New Roman" w:hAnsi="Times New Roman"/>
          <w:sz w:val="28"/>
        </w:rPr>
        <w:t xml:space="preserve"> </w:t>
      </w:r>
      <w:r w:rsidRPr="00BB7221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112A99">
        <w:rPr>
          <w:rFonts w:ascii="Times New Roman" w:hAnsi="Times New Roman" w:cs="Times New Roman"/>
          <w:b w:val="0"/>
          <w:sz w:val="28"/>
          <w:szCs w:val="28"/>
        </w:rPr>
        <w:t>Правила</w:t>
      </w:r>
      <w:r w:rsidR="00500958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водных объектов общего пользования, расположенных на территории Подгоренского муниципального района для личных и бытовых нужд</w:t>
      </w:r>
      <w:r w:rsidR="000344BF">
        <w:rPr>
          <w:rFonts w:ascii="Times New Roman" w:hAnsi="Times New Roman" w:cs="Times New Roman"/>
          <w:b w:val="0"/>
          <w:sz w:val="28"/>
          <w:szCs w:val="28"/>
        </w:rPr>
        <w:t>,</w:t>
      </w:r>
      <w:r w:rsidR="00112A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4BF">
        <w:rPr>
          <w:rFonts w:ascii="Times New Roman" w:hAnsi="Times New Roman" w:cs="Times New Roman"/>
          <w:b w:val="0"/>
          <w:sz w:val="28"/>
          <w:szCs w:val="28"/>
        </w:rPr>
        <w:t xml:space="preserve">утвержденные </w:t>
      </w:r>
      <w:r w:rsidR="00BB7221" w:rsidRPr="00BB7221">
        <w:rPr>
          <w:rFonts w:ascii="Times New Roman" w:hAnsi="Times New Roman"/>
          <w:b w:val="0"/>
          <w:sz w:val="28"/>
        </w:rPr>
        <w:t>постановлени</w:t>
      </w:r>
      <w:r w:rsidR="000344BF">
        <w:rPr>
          <w:rFonts w:ascii="Times New Roman" w:hAnsi="Times New Roman"/>
          <w:b w:val="0"/>
          <w:sz w:val="28"/>
        </w:rPr>
        <w:t>ем</w:t>
      </w:r>
      <w:r w:rsidR="00BB7221" w:rsidRPr="00BB7221">
        <w:rPr>
          <w:rFonts w:ascii="Times New Roman" w:hAnsi="Times New Roman"/>
          <w:b w:val="0"/>
          <w:sz w:val="28"/>
        </w:rPr>
        <w:t xml:space="preserve"> администрации Подгоренского  муниципального района Воронежской области от 23 января 2018 года № 30 (далее – Правила)</w:t>
      </w:r>
      <w:r w:rsidR="005564F0" w:rsidRPr="00BB7221">
        <w:rPr>
          <w:rFonts w:ascii="Times New Roman" w:hAnsi="Times New Roman"/>
          <w:b w:val="0"/>
          <w:sz w:val="28"/>
        </w:rPr>
        <w:t xml:space="preserve">, </w:t>
      </w:r>
      <w:r w:rsidRPr="00BB722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2A66" w:rsidRPr="00BB72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7221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013EA1" w:rsidRDefault="000613E2" w:rsidP="003F0F8E">
      <w:pPr>
        <w:pStyle w:val="2"/>
        <w:tabs>
          <w:tab w:val="left" w:pos="5103"/>
        </w:tabs>
        <w:spacing w:line="360" w:lineRule="auto"/>
        <w:ind w:right="-1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1.</w:t>
      </w:r>
      <w:r w:rsidR="000B3DD6">
        <w:rPr>
          <w:rFonts w:ascii="Times New Roman" w:hAnsi="Times New Roman"/>
          <w:b w:val="0"/>
          <w:sz w:val="28"/>
        </w:rPr>
        <w:t>1.</w:t>
      </w:r>
      <w:r w:rsidR="004427BE">
        <w:rPr>
          <w:rFonts w:ascii="Times New Roman" w:hAnsi="Times New Roman"/>
          <w:b w:val="0"/>
          <w:sz w:val="28"/>
        </w:rPr>
        <w:t xml:space="preserve"> </w:t>
      </w:r>
      <w:r w:rsidR="00013EA1">
        <w:rPr>
          <w:rFonts w:ascii="Times New Roman" w:hAnsi="Times New Roman"/>
          <w:b w:val="0"/>
          <w:sz w:val="28"/>
        </w:rPr>
        <w:t xml:space="preserve">В </w:t>
      </w:r>
      <w:r w:rsidR="00621C6A">
        <w:rPr>
          <w:rFonts w:ascii="Times New Roman" w:hAnsi="Times New Roman"/>
          <w:b w:val="0"/>
          <w:sz w:val="28"/>
        </w:rPr>
        <w:t xml:space="preserve">абзаце 3 </w:t>
      </w:r>
      <w:r w:rsidR="000B3DD6">
        <w:rPr>
          <w:rFonts w:ascii="Times New Roman" w:hAnsi="Times New Roman"/>
          <w:b w:val="0"/>
          <w:sz w:val="28"/>
        </w:rPr>
        <w:t>подпункт</w:t>
      </w:r>
      <w:r w:rsidR="00621C6A">
        <w:rPr>
          <w:rFonts w:ascii="Times New Roman" w:hAnsi="Times New Roman"/>
          <w:b w:val="0"/>
          <w:sz w:val="28"/>
        </w:rPr>
        <w:t>а</w:t>
      </w:r>
      <w:r w:rsidR="000B3DD6">
        <w:rPr>
          <w:rFonts w:ascii="Times New Roman" w:hAnsi="Times New Roman"/>
          <w:b w:val="0"/>
          <w:sz w:val="28"/>
        </w:rPr>
        <w:t xml:space="preserve"> 2.2. </w:t>
      </w:r>
      <w:r w:rsidR="00621C6A">
        <w:rPr>
          <w:rFonts w:ascii="Times New Roman" w:hAnsi="Times New Roman"/>
          <w:b w:val="0"/>
          <w:sz w:val="28"/>
        </w:rPr>
        <w:t>раздела</w:t>
      </w:r>
      <w:r w:rsidR="000B3DD6">
        <w:rPr>
          <w:rFonts w:ascii="Times New Roman" w:hAnsi="Times New Roman"/>
          <w:b w:val="0"/>
          <w:sz w:val="28"/>
        </w:rPr>
        <w:t xml:space="preserve"> 2</w:t>
      </w:r>
      <w:r w:rsidR="00D061DD">
        <w:rPr>
          <w:rFonts w:ascii="Times New Roman" w:hAnsi="Times New Roman"/>
          <w:b w:val="0"/>
          <w:sz w:val="28"/>
        </w:rPr>
        <w:t xml:space="preserve"> Правил</w:t>
      </w:r>
      <w:r w:rsidR="000B3DD6">
        <w:rPr>
          <w:rFonts w:ascii="Times New Roman" w:hAnsi="Times New Roman"/>
          <w:b w:val="0"/>
          <w:sz w:val="28"/>
        </w:rPr>
        <w:t xml:space="preserve"> </w:t>
      </w:r>
      <w:r w:rsidR="00013EA1">
        <w:rPr>
          <w:rFonts w:ascii="Times New Roman" w:hAnsi="Times New Roman"/>
          <w:b w:val="0"/>
          <w:sz w:val="28"/>
        </w:rPr>
        <w:t>слов</w:t>
      </w:r>
      <w:r w:rsidR="003D54CC">
        <w:rPr>
          <w:rFonts w:ascii="Times New Roman" w:hAnsi="Times New Roman"/>
          <w:b w:val="0"/>
          <w:sz w:val="28"/>
        </w:rPr>
        <w:t>а</w:t>
      </w:r>
      <w:r w:rsidR="00CC4060">
        <w:rPr>
          <w:rFonts w:ascii="Times New Roman" w:hAnsi="Times New Roman"/>
          <w:b w:val="0"/>
          <w:sz w:val="28"/>
        </w:rPr>
        <w:t xml:space="preserve"> </w:t>
      </w:r>
      <w:r w:rsidR="00D061DD">
        <w:rPr>
          <w:rFonts w:ascii="Times New Roman" w:hAnsi="Times New Roman"/>
          <w:b w:val="0"/>
          <w:sz w:val="28"/>
        </w:rPr>
        <w:t xml:space="preserve">                               </w:t>
      </w:r>
      <w:r w:rsidR="00CC4060">
        <w:rPr>
          <w:rFonts w:ascii="Times New Roman" w:hAnsi="Times New Roman"/>
          <w:b w:val="0"/>
          <w:sz w:val="28"/>
        </w:rPr>
        <w:t>«</w:t>
      </w:r>
      <w:r w:rsidR="003D54CC">
        <w:rPr>
          <w:rFonts w:ascii="Times New Roman" w:hAnsi="Times New Roman"/>
          <w:b w:val="0"/>
          <w:sz w:val="28"/>
        </w:rPr>
        <w:t xml:space="preserve">и </w:t>
      </w:r>
      <w:proofErr w:type="gramStart"/>
      <w:r w:rsidR="00CC4060">
        <w:rPr>
          <w:rFonts w:ascii="Times New Roman" w:hAnsi="Times New Roman"/>
          <w:b w:val="0"/>
          <w:sz w:val="28"/>
        </w:rPr>
        <w:t>спортивно</w:t>
      </w:r>
      <w:r w:rsidR="000B3DD6">
        <w:rPr>
          <w:rFonts w:ascii="Times New Roman" w:hAnsi="Times New Roman"/>
          <w:b w:val="0"/>
          <w:sz w:val="28"/>
        </w:rPr>
        <w:t>е</w:t>
      </w:r>
      <w:proofErr w:type="gramEnd"/>
      <w:r w:rsidR="00CC4060">
        <w:rPr>
          <w:rFonts w:ascii="Times New Roman" w:hAnsi="Times New Roman"/>
          <w:b w:val="0"/>
          <w:sz w:val="28"/>
        </w:rPr>
        <w:t>»</w:t>
      </w:r>
      <w:r w:rsidR="00C131D1">
        <w:rPr>
          <w:rFonts w:ascii="Times New Roman" w:hAnsi="Times New Roman"/>
          <w:b w:val="0"/>
          <w:sz w:val="28"/>
        </w:rPr>
        <w:t xml:space="preserve"> исключить</w:t>
      </w:r>
      <w:r w:rsidR="00013EA1">
        <w:rPr>
          <w:rFonts w:ascii="Times New Roman" w:hAnsi="Times New Roman"/>
          <w:b w:val="0"/>
          <w:sz w:val="28"/>
        </w:rPr>
        <w:t>.</w:t>
      </w:r>
    </w:p>
    <w:p w:rsidR="00BA45F5" w:rsidRDefault="00366B48" w:rsidP="003F0F8E">
      <w:pPr>
        <w:pStyle w:val="2"/>
        <w:tabs>
          <w:tab w:val="left" w:pos="5103"/>
        </w:tabs>
        <w:spacing w:line="360" w:lineRule="auto"/>
        <w:ind w:right="-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56596A">
        <w:rPr>
          <w:rFonts w:ascii="Times New Roman" w:hAnsi="Times New Roman"/>
          <w:b w:val="0"/>
          <w:sz w:val="28"/>
        </w:rPr>
        <w:t>1.2.</w:t>
      </w:r>
      <w:r w:rsidR="00013EA1">
        <w:rPr>
          <w:rFonts w:ascii="Times New Roman" w:hAnsi="Times New Roman"/>
          <w:b w:val="0"/>
          <w:sz w:val="28"/>
        </w:rPr>
        <w:t xml:space="preserve"> В </w:t>
      </w:r>
      <w:r w:rsidR="003D54CC">
        <w:rPr>
          <w:rFonts w:ascii="Times New Roman" w:hAnsi="Times New Roman"/>
          <w:b w:val="0"/>
          <w:sz w:val="28"/>
        </w:rPr>
        <w:t xml:space="preserve">абзаце 3 </w:t>
      </w:r>
      <w:r w:rsidR="00BA45F5">
        <w:rPr>
          <w:rFonts w:ascii="Times New Roman" w:hAnsi="Times New Roman"/>
          <w:b w:val="0"/>
          <w:sz w:val="28"/>
        </w:rPr>
        <w:t>подпункт</w:t>
      </w:r>
      <w:r w:rsidR="003D54CC">
        <w:rPr>
          <w:rFonts w:ascii="Times New Roman" w:hAnsi="Times New Roman"/>
          <w:b w:val="0"/>
          <w:sz w:val="28"/>
        </w:rPr>
        <w:t>а</w:t>
      </w:r>
      <w:r w:rsidR="00BA45F5">
        <w:rPr>
          <w:rFonts w:ascii="Times New Roman" w:hAnsi="Times New Roman"/>
          <w:b w:val="0"/>
          <w:sz w:val="28"/>
        </w:rPr>
        <w:t xml:space="preserve"> 3.2 </w:t>
      </w:r>
      <w:r w:rsidR="003D54CC">
        <w:rPr>
          <w:rFonts w:ascii="Times New Roman" w:hAnsi="Times New Roman"/>
          <w:b w:val="0"/>
          <w:sz w:val="28"/>
        </w:rPr>
        <w:t>раздела</w:t>
      </w:r>
      <w:r w:rsidR="00BA45F5">
        <w:rPr>
          <w:rFonts w:ascii="Times New Roman" w:hAnsi="Times New Roman"/>
          <w:b w:val="0"/>
          <w:sz w:val="28"/>
        </w:rPr>
        <w:t xml:space="preserve"> 3</w:t>
      </w:r>
      <w:r w:rsidR="00D061DD">
        <w:rPr>
          <w:rFonts w:ascii="Times New Roman" w:hAnsi="Times New Roman"/>
          <w:b w:val="0"/>
          <w:sz w:val="28"/>
        </w:rPr>
        <w:t xml:space="preserve"> Правил</w:t>
      </w:r>
      <w:r w:rsidR="00DB482C">
        <w:rPr>
          <w:rFonts w:ascii="Times New Roman" w:hAnsi="Times New Roman"/>
          <w:b w:val="0"/>
          <w:sz w:val="28"/>
        </w:rPr>
        <w:t xml:space="preserve"> </w:t>
      </w:r>
      <w:r w:rsidR="00BA45F5">
        <w:rPr>
          <w:rFonts w:ascii="Times New Roman" w:hAnsi="Times New Roman"/>
          <w:b w:val="0"/>
          <w:sz w:val="28"/>
        </w:rPr>
        <w:t>слов</w:t>
      </w:r>
      <w:r w:rsidR="003D54CC">
        <w:rPr>
          <w:rFonts w:ascii="Times New Roman" w:hAnsi="Times New Roman"/>
          <w:b w:val="0"/>
          <w:sz w:val="28"/>
        </w:rPr>
        <w:t>а</w:t>
      </w:r>
      <w:r w:rsidR="00BA45F5">
        <w:rPr>
          <w:rFonts w:ascii="Times New Roman" w:hAnsi="Times New Roman"/>
          <w:b w:val="0"/>
          <w:sz w:val="28"/>
        </w:rPr>
        <w:t xml:space="preserve"> «</w:t>
      </w:r>
      <w:r w:rsidR="003D54CC">
        <w:rPr>
          <w:rFonts w:ascii="Times New Roman" w:hAnsi="Times New Roman"/>
          <w:b w:val="0"/>
          <w:sz w:val="28"/>
        </w:rPr>
        <w:t xml:space="preserve">и </w:t>
      </w:r>
      <w:r w:rsidR="00BA45F5">
        <w:rPr>
          <w:rFonts w:ascii="Times New Roman" w:hAnsi="Times New Roman"/>
          <w:b w:val="0"/>
          <w:sz w:val="28"/>
        </w:rPr>
        <w:t>спортивного» исключить.</w:t>
      </w:r>
    </w:p>
    <w:p w:rsidR="005C2B3E" w:rsidRPr="00C65CB8" w:rsidRDefault="00366B48" w:rsidP="00366B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2B3E" w:rsidRPr="00C65CB8">
        <w:rPr>
          <w:sz w:val="28"/>
          <w:szCs w:val="28"/>
        </w:rPr>
        <w:t>2. </w:t>
      </w:r>
      <w:r w:rsidR="00226B2B">
        <w:rPr>
          <w:sz w:val="28"/>
          <w:szCs w:val="28"/>
        </w:rPr>
        <w:t xml:space="preserve"> </w:t>
      </w:r>
      <w:r w:rsidR="005C2B3E" w:rsidRPr="00C65CB8">
        <w:rPr>
          <w:sz w:val="28"/>
          <w:szCs w:val="28"/>
        </w:rPr>
        <w:t xml:space="preserve">Настоящее постановление разместить на официальном сайте  </w:t>
      </w:r>
      <w:r w:rsidR="00C65CB8" w:rsidRPr="00C65CB8">
        <w:rPr>
          <w:sz w:val="28"/>
          <w:szCs w:val="28"/>
        </w:rPr>
        <w:t>администрации</w:t>
      </w:r>
      <w:r w:rsidR="00955A5F">
        <w:rPr>
          <w:sz w:val="28"/>
          <w:szCs w:val="28"/>
        </w:rPr>
        <w:t xml:space="preserve"> </w:t>
      </w:r>
      <w:r w:rsidR="005C2B3E" w:rsidRPr="00C65CB8">
        <w:rPr>
          <w:sz w:val="28"/>
          <w:szCs w:val="28"/>
        </w:rPr>
        <w:t xml:space="preserve">Подгоренского муниципального района           </w:t>
      </w:r>
      <w:r w:rsidR="008E6475">
        <w:rPr>
          <w:sz w:val="28"/>
          <w:szCs w:val="28"/>
        </w:rPr>
        <w:t xml:space="preserve">            Воронежской области в сети «Интернет».</w:t>
      </w:r>
    </w:p>
    <w:p w:rsidR="005C2B3E" w:rsidRPr="00597FF0" w:rsidRDefault="005C2B3E" w:rsidP="005C2B3E">
      <w:pPr>
        <w:tabs>
          <w:tab w:val="right" w:pos="9900"/>
        </w:tabs>
        <w:rPr>
          <w:sz w:val="28"/>
          <w:szCs w:val="28"/>
        </w:rPr>
      </w:pPr>
    </w:p>
    <w:p w:rsidR="005C2B3E" w:rsidRPr="00C65CB8" w:rsidRDefault="005C2B3E" w:rsidP="005C2B3E">
      <w:pPr>
        <w:tabs>
          <w:tab w:val="right" w:pos="9900"/>
        </w:tabs>
        <w:rPr>
          <w:sz w:val="28"/>
          <w:szCs w:val="28"/>
        </w:rPr>
      </w:pPr>
    </w:p>
    <w:p w:rsidR="00DB482C" w:rsidRDefault="005C2B3E" w:rsidP="006370CC">
      <w:pPr>
        <w:tabs>
          <w:tab w:val="right" w:pos="9356"/>
        </w:tabs>
        <w:ind w:right="-1"/>
        <w:rPr>
          <w:sz w:val="28"/>
          <w:szCs w:val="28"/>
        </w:rPr>
      </w:pPr>
      <w:r w:rsidRPr="00C65CB8">
        <w:rPr>
          <w:sz w:val="28"/>
          <w:szCs w:val="28"/>
        </w:rPr>
        <w:t xml:space="preserve">Глава </w:t>
      </w:r>
      <w:r w:rsidR="00DB482C">
        <w:rPr>
          <w:sz w:val="28"/>
          <w:szCs w:val="28"/>
        </w:rPr>
        <w:t>Подгоренского</w:t>
      </w:r>
    </w:p>
    <w:p w:rsidR="005C2B3E" w:rsidRPr="00C65CB8" w:rsidRDefault="00DB482C" w:rsidP="006370CC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C2B3E" w:rsidRPr="00C65CB8">
        <w:rPr>
          <w:sz w:val="28"/>
          <w:szCs w:val="28"/>
        </w:rPr>
        <w:t>района</w:t>
      </w:r>
      <w:r w:rsidR="005C2B3E" w:rsidRPr="00C65CB8">
        <w:rPr>
          <w:sz w:val="28"/>
          <w:szCs w:val="28"/>
        </w:rPr>
        <w:tab/>
        <w:t>Р.Н. Береснев</w:t>
      </w: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C2B3E" w:rsidRPr="00C74E0B" w:rsidRDefault="005C2B3E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13EA1" w:rsidRDefault="00013EA1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95EF6" w:rsidRDefault="00D95EF6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003C" w:rsidRDefault="001C003C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003C" w:rsidRDefault="001C003C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003C" w:rsidRDefault="001C003C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444449" w:rsidRDefault="00444449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83DCA" w:rsidRDefault="00183DCA" w:rsidP="005C2B3E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Подготовил: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 xml:space="preserve">Старший инспектор отдела </w:t>
      </w:r>
      <w:proofErr w:type="spellStart"/>
      <w:r w:rsidRPr="00400114">
        <w:rPr>
          <w:sz w:val="26"/>
          <w:szCs w:val="26"/>
        </w:rPr>
        <w:t>имущественно</w:t>
      </w:r>
      <w:proofErr w:type="spellEnd"/>
      <w:r w:rsidRPr="00400114">
        <w:rPr>
          <w:sz w:val="26"/>
          <w:szCs w:val="26"/>
        </w:rPr>
        <w:t>-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земельных отношени</w:t>
      </w:r>
      <w:r>
        <w:rPr>
          <w:sz w:val="26"/>
          <w:szCs w:val="26"/>
        </w:rPr>
        <w:t xml:space="preserve">й и экологии                 </w:t>
      </w:r>
      <w:r w:rsidRPr="00400114">
        <w:rPr>
          <w:sz w:val="26"/>
          <w:szCs w:val="26"/>
        </w:rPr>
        <w:t xml:space="preserve">                                         </w:t>
      </w:r>
      <w:r w:rsidR="003E6A79">
        <w:rPr>
          <w:sz w:val="26"/>
          <w:szCs w:val="26"/>
        </w:rPr>
        <w:t xml:space="preserve">Е.Н. </w:t>
      </w:r>
      <w:proofErr w:type="spellStart"/>
      <w:r w:rsidR="003E6A79">
        <w:rPr>
          <w:sz w:val="26"/>
          <w:szCs w:val="26"/>
        </w:rPr>
        <w:t>Мудракова</w:t>
      </w:r>
      <w:proofErr w:type="spellEnd"/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Визирование:</w:t>
      </w:r>
    </w:p>
    <w:p w:rsid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44449" w:rsidRPr="00400114" w:rsidRDefault="00444449" w:rsidP="00444449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Руководитель аппарата</w:t>
      </w:r>
    </w:p>
    <w:p w:rsidR="00444449" w:rsidRPr="003F0F8E" w:rsidRDefault="00444449" w:rsidP="00444449">
      <w:pPr>
        <w:pStyle w:val="a9"/>
        <w:tabs>
          <w:tab w:val="left" w:pos="6900"/>
        </w:tabs>
        <w:jc w:val="left"/>
        <w:rPr>
          <w:sz w:val="26"/>
          <w:szCs w:val="26"/>
        </w:rPr>
      </w:pPr>
      <w:r w:rsidRPr="00400114">
        <w:rPr>
          <w:sz w:val="26"/>
          <w:szCs w:val="26"/>
        </w:rPr>
        <w:t>администрации района                                                                               И.С. Супрунов</w:t>
      </w:r>
    </w:p>
    <w:p w:rsidR="00444449" w:rsidRPr="00400114" w:rsidRDefault="00444449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 xml:space="preserve">Зам. главы администрации-  </w:t>
      </w: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 xml:space="preserve">начальник отдела имущественно-                                                           </w:t>
      </w:r>
    </w:p>
    <w:p w:rsidR="00400114" w:rsidRPr="00400114" w:rsidRDefault="00400114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  <w:r w:rsidRPr="00400114">
        <w:rPr>
          <w:sz w:val="26"/>
          <w:szCs w:val="26"/>
        </w:rPr>
        <w:t xml:space="preserve">земельных отношений и экологии </w:t>
      </w:r>
      <w:r>
        <w:rPr>
          <w:sz w:val="26"/>
          <w:szCs w:val="26"/>
        </w:rPr>
        <w:t xml:space="preserve"> </w:t>
      </w:r>
      <w:r w:rsidRPr="00400114">
        <w:rPr>
          <w:sz w:val="26"/>
          <w:szCs w:val="26"/>
        </w:rPr>
        <w:t xml:space="preserve">         </w:t>
      </w:r>
      <w:r w:rsidR="00C73ACD">
        <w:rPr>
          <w:sz w:val="26"/>
          <w:szCs w:val="26"/>
        </w:rPr>
        <w:t xml:space="preserve">                                            </w:t>
      </w:r>
      <w:r w:rsidRPr="00400114">
        <w:rPr>
          <w:sz w:val="26"/>
          <w:szCs w:val="26"/>
        </w:rPr>
        <w:t xml:space="preserve">      И.А. Васильев</w:t>
      </w:r>
    </w:p>
    <w:p w:rsidR="001271B0" w:rsidRPr="00400114" w:rsidRDefault="001271B0" w:rsidP="00400114">
      <w:pPr>
        <w:pStyle w:val="a9"/>
        <w:tabs>
          <w:tab w:val="left" w:pos="6900"/>
        </w:tabs>
        <w:rPr>
          <w:sz w:val="26"/>
          <w:szCs w:val="26"/>
        </w:rPr>
      </w:pPr>
    </w:p>
    <w:p w:rsidR="00400114" w:rsidRPr="00400114" w:rsidRDefault="00400114" w:rsidP="00400114">
      <w:pPr>
        <w:pStyle w:val="a9"/>
        <w:tabs>
          <w:tab w:val="left" w:pos="6900"/>
        </w:tabs>
        <w:rPr>
          <w:sz w:val="26"/>
          <w:szCs w:val="26"/>
        </w:rPr>
      </w:pPr>
      <w:r w:rsidRPr="00400114">
        <w:rPr>
          <w:sz w:val="26"/>
          <w:szCs w:val="26"/>
        </w:rPr>
        <w:t>Начальник юридического отдела</w:t>
      </w:r>
      <w:r w:rsidRPr="00400114">
        <w:rPr>
          <w:sz w:val="26"/>
          <w:szCs w:val="26"/>
        </w:rPr>
        <w:tab/>
      </w:r>
    </w:p>
    <w:p w:rsidR="00400114" w:rsidRPr="00400114" w:rsidRDefault="00400114" w:rsidP="00C73ACD">
      <w:pPr>
        <w:pStyle w:val="a9"/>
        <w:tabs>
          <w:tab w:val="left" w:pos="6900"/>
        </w:tabs>
        <w:jc w:val="left"/>
        <w:rPr>
          <w:sz w:val="26"/>
          <w:szCs w:val="26"/>
        </w:rPr>
      </w:pPr>
      <w:r w:rsidRPr="00400114">
        <w:rPr>
          <w:sz w:val="26"/>
          <w:szCs w:val="26"/>
        </w:rPr>
        <w:t>администрации района</w:t>
      </w:r>
      <w:r w:rsidR="00C73ACD">
        <w:rPr>
          <w:sz w:val="26"/>
          <w:szCs w:val="26"/>
        </w:rPr>
        <w:t xml:space="preserve"> </w:t>
      </w:r>
      <w:r w:rsidRPr="00400114">
        <w:rPr>
          <w:sz w:val="26"/>
          <w:szCs w:val="26"/>
        </w:rPr>
        <w:t xml:space="preserve">                                              </w:t>
      </w:r>
      <w:r w:rsidR="00183DCA">
        <w:rPr>
          <w:sz w:val="26"/>
          <w:szCs w:val="26"/>
        </w:rPr>
        <w:t xml:space="preserve">                            Н</w:t>
      </w:r>
      <w:r w:rsidRPr="00400114">
        <w:rPr>
          <w:sz w:val="26"/>
          <w:szCs w:val="26"/>
        </w:rPr>
        <w:t xml:space="preserve">.А. </w:t>
      </w:r>
      <w:proofErr w:type="spellStart"/>
      <w:r w:rsidR="00183DCA">
        <w:rPr>
          <w:sz w:val="26"/>
          <w:szCs w:val="26"/>
        </w:rPr>
        <w:t>Подольхова</w:t>
      </w:r>
      <w:proofErr w:type="spellEnd"/>
    </w:p>
    <w:sectPr w:rsidR="00400114" w:rsidRPr="00400114" w:rsidSect="003F0F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850" w:bottom="1135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E6" w:rsidRDefault="00F24FE6">
      <w:r>
        <w:separator/>
      </w:r>
    </w:p>
  </w:endnote>
  <w:endnote w:type="continuationSeparator" w:id="0">
    <w:p w:rsidR="00F24FE6" w:rsidRDefault="00F2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214" w:rsidRDefault="002F3214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4"/>
      <w:framePr w:wrap="around" w:vAnchor="text" w:hAnchor="margin" w:xAlign="right" w:y="1"/>
      <w:rPr>
        <w:rStyle w:val="a6"/>
      </w:rPr>
    </w:pPr>
  </w:p>
  <w:p w:rsidR="002F3214" w:rsidRDefault="002F3214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E6" w:rsidRDefault="00F24FE6">
      <w:r>
        <w:separator/>
      </w:r>
    </w:p>
  </w:footnote>
  <w:footnote w:type="continuationSeparator" w:id="0">
    <w:p w:rsidR="00F24FE6" w:rsidRDefault="00F2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214" w:rsidRDefault="002F32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Default="002F3214" w:rsidP="00F4005C">
    <w:pPr>
      <w:pStyle w:val="a7"/>
      <w:framePr w:wrap="around" w:vAnchor="text" w:hAnchor="margin" w:xAlign="center" w:y="1"/>
      <w:rPr>
        <w:rStyle w:val="a6"/>
      </w:rPr>
    </w:pPr>
  </w:p>
  <w:p w:rsidR="002F3214" w:rsidRDefault="002F32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14" w:rsidRPr="005C2B3E" w:rsidRDefault="002F3214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2"/>
  </w:num>
  <w:num w:numId="16">
    <w:abstractNumId w:val="20"/>
  </w:num>
  <w:num w:numId="17">
    <w:abstractNumId w:val="29"/>
  </w:num>
  <w:num w:numId="18">
    <w:abstractNumId w:val="28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17C5"/>
    <w:rsid w:val="0000223C"/>
    <w:rsid w:val="00002904"/>
    <w:rsid w:val="00006FC5"/>
    <w:rsid w:val="00011535"/>
    <w:rsid w:val="00012333"/>
    <w:rsid w:val="00013EA1"/>
    <w:rsid w:val="000251FE"/>
    <w:rsid w:val="00027A4A"/>
    <w:rsid w:val="00031C88"/>
    <w:rsid w:val="000344BF"/>
    <w:rsid w:val="00037E6C"/>
    <w:rsid w:val="0004053C"/>
    <w:rsid w:val="0004291F"/>
    <w:rsid w:val="000437BE"/>
    <w:rsid w:val="0004719E"/>
    <w:rsid w:val="000474B7"/>
    <w:rsid w:val="00047F48"/>
    <w:rsid w:val="000612CE"/>
    <w:rsid w:val="000613E2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3DD6"/>
    <w:rsid w:val="000B46CD"/>
    <w:rsid w:val="000B5B62"/>
    <w:rsid w:val="000C0B48"/>
    <w:rsid w:val="000C145A"/>
    <w:rsid w:val="000C2909"/>
    <w:rsid w:val="000C2D92"/>
    <w:rsid w:val="000C77FB"/>
    <w:rsid w:val="000D150D"/>
    <w:rsid w:val="000D6249"/>
    <w:rsid w:val="000D681E"/>
    <w:rsid w:val="000D6C7E"/>
    <w:rsid w:val="000E35E4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FE9"/>
    <w:rsid w:val="00106C83"/>
    <w:rsid w:val="001073E3"/>
    <w:rsid w:val="001116EF"/>
    <w:rsid w:val="001129C7"/>
    <w:rsid w:val="00112A99"/>
    <w:rsid w:val="001137E0"/>
    <w:rsid w:val="00115515"/>
    <w:rsid w:val="00117905"/>
    <w:rsid w:val="0012011F"/>
    <w:rsid w:val="00126B6A"/>
    <w:rsid w:val="001271B0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671F3"/>
    <w:rsid w:val="001700A1"/>
    <w:rsid w:val="001729A2"/>
    <w:rsid w:val="001735AF"/>
    <w:rsid w:val="0017788B"/>
    <w:rsid w:val="00183DCA"/>
    <w:rsid w:val="00184E95"/>
    <w:rsid w:val="001907A9"/>
    <w:rsid w:val="001A0734"/>
    <w:rsid w:val="001A0D9E"/>
    <w:rsid w:val="001A200E"/>
    <w:rsid w:val="001A2C75"/>
    <w:rsid w:val="001A5777"/>
    <w:rsid w:val="001A5BB2"/>
    <w:rsid w:val="001B4F94"/>
    <w:rsid w:val="001B5133"/>
    <w:rsid w:val="001B7F32"/>
    <w:rsid w:val="001C003C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766CA"/>
    <w:rsid w:val="00282F2E"/>
    <w:rsid w:val="00284E00"/>
    <w:rsid w:val="002852A4"/>
    <w:rsid w:val="00285AA1"/>
    <w:rsid w:val="002867CF"/>
    <w:rsid w:val="002877C8"/>
    <w:rsid w:val="002A7B55"/>
    <w:rsid w:val="002B3536"/>
    <w:rsid w:val="002C0105"/>
    <w:rsid w:val="002C0A38"/>
    <w:rsid w:val="002C6790"/>
    <w:rsid w:val="002D0DE0"/>
    <w:rsid w:val="002D19C7"/>
    <w:rsid w:val="002D2261"/>
    <w:rsid w:val="002D2E0C"/>
    <w:rsid w:val="002D5AD7"/>
    <w:rsid w:val="002E2B0F"/>
    <w:rsid w:val="002E4D1A"/>
    <w:rsid w:val="002F3214"/>
    <w:rsid w:val="002F4A16"/>
    <w:rsid w:val="002F5E26"/>
    <w:rsid w:val="00300998"/>
    <w:rsid w:val="00307C5C"/>
    <w:rsid w:val="003107AD"/>
    <w:rsid w:val="00310B43"/>
    <w:rsid w:val="003120E3"/>
    <w:rsid w:val="00315E7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7643F"/>
    <w:rsid w:val="00380E11"/>
    <w:rsid w:val="0038344F"/>
    <w:rsid w:val="0038381B"/>
    <w:rsid w:val="003839CF"/>
    <w:rsid w:val="0038764A"/>
    <w:rsid w:val="00394B42"/>
    <w:rsid w:val="003A4AF1"/>
    <w:rsid w:val="003A6EF2"/>
    <w:rsid w:val="003B2034"/>
    <w:rsid w:val="003B22F3"/>
    <w:rsid w:val="003B2BC3"/>
    <w:rsid w:val="003B4255"/>
    <w:rsid w:val="003B4478"/>
    <w:rsid w:val="003B4C83"/>
    <w:rsid w:val="003C1F78"/>
    <w:rsid w:val="003C3B8E"/>
    <w:rsid w:val="003C6959"/>
    <w:rsid w:val="003D019A"/>
    <w:rsid w:val="003D0405"/>
    <w:rsid w:val="003D2366"/>
    <w:rsid w:val="003D2783"/>
    <w:rsid w:val="003D43D6"/>
    <w:rsid w:val="003D54CC"/>
    <w:rsid w:val="003D7261"/>
    <w:rsid w:val="003E3CE0"/>
    <w:rsid w:val="003E517E"/>
    <w:rsid w:val="003E5938"/>
    <w:rsid w:val="003E5BE5"/>
    <w:rsid w:val="003E6A79"/>
    <w:rsid w:val="003F04A4"/>
    <w:rsid w:val="003F0F8E"/>
    <w:rsid w:val="003F51CE"/>
    <w:rsid w:val="003F6F3D"/>
    <w:rsid w:val="003F7EC2"/>
    <w:rsid w:val="00400114"/>
    <w:rsid w:val="0040333C"/>
    <w:rsid w:val="00404590"/>
    <w:rsid w:val="00414CFB"/>
    <w:rsid w:val="004208C0"/>
    <w:rsid w:val="00420CA5"/>
    <w:rsid w:val="00440F2C"/>
    <w:rsid w:val="00441CE4"/>
    <w:rsid w:val="004427BE"/>
    <w:rsid w:val="004428F4"/>
    <w:rsid w:val="00444344"/>
    <w:rsid w:val="00444449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C1F9D"/>
    <w:rsid w:val="004C768D"/>
    <w:rsid w:val="004D0188"/>
    <w:rsid w:val="004E5A1F"/>
    <w:rsid w:val="004F1E97"/>
    <w:rsid w:val="004F6768"/>
    <w:rsid w:val="00500958"/>
    <w:rsid w:val="00506571"/>
    <w:rsid w:val="0050778A"/>
    <w:rsid w:val="00515E32"/>
    <w:rsid w:val="00515F11"/>
    <w:rsid w:val="00520721"/>
    <w:rsid w:val="00520A08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46878"/>
    <w:rsid w:val="0055220E"/>
    <w:rsid w:val="00553D96"/>
    <w:rsid w:val="00554E69"/>
    <w:rsid w:val="005564F0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97FF0"/>
    <w:rsid w:val="005A20B9"/>
    <w:rsid w:val="005A75EC"/>
    <w:rsid w:val="005B0C10"/>
    <w:rsid w:val="005B0C31"/>
    <w:rsid w:val="005B2FC8"/>
    <w:rsid w:val="005C2B3E"/>
    <w:rsid w:val="005C4D0E"/>
    <w:rsid w:val="005C5440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5985"/>
    <w:rsid w:val="00621C6A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0B6E"/>
    <w:rsid w:val="0067357F"/>
    <w:rsid w:val="00674800"/>
    <w:rsid w:val="00675F4B"/>
    <w:rsid w:val="00676308"/>
    <w:rsid w:val="006767F4"/>
    <w:rsid w:val="00676A98"/>
    <w:rsid w:val="006804EF"/>
    <w:rsid w:val="0068057D"/>
    <w:rsid w:val="006805C1"/>
    <w:rsid w:val="00680C02"/>
    <w:rsid w:val="00682922"/>
    <w:rsid w:val="00683CC9"/>
    <w:rsid w:val="00684247"/>
    <w:rsid w:val="0068766D"/>
    <w:rsid w:val="00691044"/>
    <w:rsid w:val="00695295"/>
    <w:rsid w:val="006A0152"/>
    <w:rsid w:val="006A64B9"/>
    <w:rsid w:val="006A6899"/>
    <w:rsid w:val="006B4AF1"/>
    <w:rsid w:val="006D5491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8674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5247"/>
    <w:rsid w:val="008165E7"/>
    <w:rsid w:val="00817A1B"/>
    <w:rsid w:val="00821704"/>
    <w:rsid w:val="00825A44"/>
    <w:rsid w:val="00826758"/>
    <w:rsid w:val="0082745D"/>
    <w:rsid w:val="00830A03"/>
    <w:rsid w:val="008340BA"/>
    <w:rsid w:val="00835D3C"/>
    <w:rsid w:val="008400B3"/>
    <w:rsid w:val="008445E8"/>
    <w:rsid w:val="00844BDC"/>
    <w:rsid w:val="00844BEB"/>
    <w:rsid w:val="00844FA2"/>
    <w:rsid w:val="0084506D"/>
    <w:rsid w:val="008503C8"/>
    <w:rsid w:val="0085074F"/>
    <w:rsid w:val="00861C01"/>
    <w:rsid w:val="00866EF6"/>
    <w:rsid w:val="00871B08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358B"/>
    <w:rsid w:val="008A5293"/>
    <w:rsid w:val="008A73F7"/>
    <w:rsid w:val="008B2169"/>
    <w:rsid w:val="008B297C"/>
    <w:rsid w:val="008B6EA0"/>
    <w:rsid w:val="008C5817"/>
    <w:rsid w:val="008D1AB0"/>
    <w:rsid w:val="008D1D43"/>
    <w:rsid w:val="008D346F"/>
    <w:rsid w:val="008E55EE"/>
    <w:rsid w:val="008E6475"/>
    <w:rsid w:val="008F4A5A"/>
    <w:rsid w:val="008F52A4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54D75"/>
    <w:rsid w:val="00955A5F"/>
    <w:rsid w:val="0096115E"/>
    <w:rsid w:val="00963295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73F"/>
    <w:rsid w:val="009B384D"/>
    <w:rsid w:val="009C17A4"/>
    <w:rsid w:val="009C1FC2"/>
    <w:rsid w:val="009C3652"/>
    <w:rsid w:val="009C4895"/>
    <w:rsid w:val="009C4DEF"/>
    <w:rsid w:val="009D7C59"/>
    <w:rsid w:val="009E0483"/>
    <w:rsid w:val="009E6267"/>
    <w:rsid w:val="009E6389"/>
    <w:rsid w:val="009F0CAD"/>
    <w:rsid w:val="009F201C"/>
    <w:rsid w:val="009F7083"/>
    <w:rsid w:val="009F7EA1"/>
    <w:rsid w:val="00A001CC"/>
    <w:rsid w:val="00A015F5"/>
    <w:rsid w:val="00A038B9"/>
    <w:rsid w:val="00A05AE1"/>
    <w:rsid w:val="00A11131"/>
    <w:rsid w:val="00A11163"/>
    <w:rsid w:val="00A1251B"/>
    <w:rsid w:val="00A13741"/>
    <w:rsid w:val="00A143B9"/>
    <w:rsid w:val="00A22177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631F3"/>
    <w:rsid w:val="00A72D8A"/>
    <w:rsid w:val="00A82447"/>
    <w:rsid w:val="00A91F66"/>
    <w:rsid w:val="00AA21F6"/>
    <w:rsid w:val="00AA57C5"/>
    <w:rsid w:val="00AA6240"/>
    <w:rsid w:val="00AA720F"/>
    <w:rsid w:val="00AB49D9"/>
    <w:rsid w:val="00AC15DE"/>
    <w:rsid w:val="00AC4D8C"/>
    <w:rsid w:val="00AC4FBD"/>
    <w:rsid w:val="00AC6E85"/>
    <w:rsid w:val="00AC7461"/>
    <w:rsid w:val="00AC7748"/>
    <w:rsid w:val="00AC778B"/>
    <w:rsid w:val="00AC7EFE"/>
    <w:rsid w:val="00AD0A0A"/>
    <w:rsid w:val="00AD370D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17773"/>
    <w:rsid w:val="00B2029A"/>
    <w:rsid w:val="00B31142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45F5"/>
    <w:rsid w:val="00BA59D7"/>
    <w:rsid w:val="00BA5A7C"/>
    <w:rsid w:val="00BA620A"/>
    <w:rsid w:val="00BA6746"/>
    <w:rsid w:val="00BB2FEB"/>
    <w:rsid w:val="00BB3069"/>
    <w:rsid w:val="00BB711D"/>
    <w:rsid w:val="00BB7221"/>
    <w:rsid w:val="00BB7A19"/>
    <w:rsid w:val="00BC1C79"/>
    <w:rsid w:val="00BC49AF"/>
    <w:rsid w:val="00BC55AB"/>
    <w:rsid w:val="00BC7A9A"/>
    <w:rsid w:val="00BD47D9"/>
    <w:rsid w:val="00BD5FC7"/>
    <w:rsid w:val="00BD626D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31D1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47B75"/>
    <w:rsid w:val="00C53957"/>
    <w:rsid w:val="00C54540"/>
    <w:rsid w:val="00C609F4"/>
    <w:rsid w:val="00C65313"/>
    <w:rsid w:val="00C65CB8"/>
    <w:rsid w:val="00C73ACD"/>
    <w:rsid w:val="00C77358"/>
    <w:rsid w:val="00C774C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C4060"/>
    <w:rsid w:val="00CC4CA9"/>
    <w:rsid w:val="00CC774B"/>
    <w:rsid w:val="00CC7F80"/>
    <w:rsid w:val="00CD20AC"/>
    <w:rsid w:val="00CD3803"/>
    <w:rsid w:val="00CD534E"/>
    <w:rsid w:val="00CD589A"/>
    <w:rsid w:val="00CD7A3D"/>
    <w:rsid w:val="00CE112F"/>
    <w:rsid w:val="00CE6653"/>
    <w:rsid w:val="00CE6C83"/>
    <w:rsid w:val="00CF217C"/>
    <w:rsid w:val="00CF6AAA"/>
    <w:rsid w:val="00CF711C"/>
    <w:rsid w:val="00D01422"/>
    <w:rsid w:val="00D02CCC"/>
    <w:rsid w:val="00D061DD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4775"/>
    <w:rsid w:val="00D66684"/>
    <w:rsid w:val="00D66A9B"/>
    <w:rsid w:val="00D772E9"/>
    <w:rsid w:val="00D802A6"/>
    <w:rsid w:val="00D81160"/>
    <w:rsid w:val="00D84386"/>
    <w:rsid w:val="00D85A64"/>
    <w:rsid w:val="00D91464"/>
    <w:rsid w:val="00D93708"/>
    <w:rsid w:val="00D95EF6"/>
    <w:rsid w:val="00DB2A66"/>
    <w:rsid w:val="00DB482C"/>
    <w:rsid w:val="00DB60A0"/>
    <w:rsid w:val="00DC31F7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51B1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672C"/>
    <w:rsid w:val="00E96E65"/>
    <w:rsid w:val="00EA2CB9"/>
    <w:rsid w:val="00EA57D3"/>
    <w:rsid w:val="00EB0EA5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4FE6"/>
    <w:rsid w:val="00F27129"/>
    <w:rsid w:val="00F313BC"/>
    <w:rsid w:val="00F32571"/>
    <w:rsid w:val="00F3490D"/>
    <w:rsid w:val="00F4005C"/>
    <w:rsid w:val="00F4171B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42EF"/>
    <w:rsid w:val="00F750E5"/>
    <w:rsid w:val="00F7653F"/>
    <w:rsid w:val="00F7688D"/>
    <w:rsid w:val="00F85C1E"/>
    <w:rsid w:val="00F90851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basedOn w:val="a"/>
    <w:link w:val="af4"/>
    <w:rsid w:val="00B876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76EC"/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">
    <w:name w:val="2Название"/>
    <w:basedOn w:val="a"/>
    <w:link w:val="20"/>
    <w:qFormat/>
    <w:rsid w:val="005C2B3E"/>
    <w:pPr>
      <w:ind w:right="4536"/>
      <w:jc w:val="both"/>
    </w:pPr>
    <w:rPr>
      <w:rFonts w:ascii="Arial" w:hAnsi="Arial"/>
      <w:b/>
      <w:szCs w:val="28"/>
      <w:lang w:eastAsia="ar-SA"/>
    </w:rPr>
  </w:style>
  <w:style w:type="character" w:customStyle="1" w:styleId="20">
    <w:name w:val="2Название Знак"/>
    <w:link w:val="2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226B2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BDC1-E66E-4C16-A89C-160D408E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236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2515</CharactersWithSpaces>
  <SharedDoc>false</SharedDoc>
  <HLinks>
    <vt:vector size="78" baseType="variant"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consultantplus://offline/ref=57C06B156A525A6B2D3A259254347FEF9CC4B8FCB083331AAA114A89020BC66F5FEBA27AjEBDN</vt:lpwstr>
      </vt:variant>
      <vt:variant>
        <vt:lpwstr/>
      </vt:variant>
      <vt:variant>
        <vt:i4>7798882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consultantplus://offline/ref=57C06B156A525A6B2D3A259254347FEF9CC4B8FCB083331AAA114A89020BC66F5FEBA27AED413014j0BBN</vt:lpwstr>
      </vt:variant>
      <vt:variant>
        <vt:lpwstr/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7340043</vt:i4>
      </vt:variant>
      <vt:variant>
        <vt:i4>3</vt:i4>
      </vt:variant>
      <vt:variant>
        <vt:i4>0</vt:i4>
      </vt:variant>
      <vt:variant>
        <vt:i4>5</vt:i4>
      </vt:variant>
      <vt:variant>
        <vt:lpwstr>mailto:podgor54102@mail.ru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mailto:podgor@govvrn.ru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Ирина Ш. Цховребова</cp:lastModifiedBy>
  <cp:revision>78</cp:revision>
  <cp:lastPrinted>2022-05-17T13:45:00Z</cp:lastPrinted>
  <dcterms:created xsi:type="dcterms:W3CDTF">2017-08-25T06:05:00Z</dcterms:created>
  <dcterms:modified xsi:type="dcterms:W3CDTF">2022-06-08T11:04:00Z</dcterms:modified>
</cp:coreProperties>
</file>